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953"/>
        <w:gridCol w:w="6981"/>
        <w:gridCol w:w="709"/>
        <w:gridCol w:w="139"/>
      </w:tblGrid>
      <w:tr>
        <w:trPr>
          <w:trHeight w:val="223" w:hRule="atLeast"/>
        </w:trPr>
        <w:tc>
          <w:tcPr>
            <w:tcW w:w="1803" w:type="dxa"/>
            <w:gridSpan w:val="2"/>
          </w:tcPr>
          <w:p>
            <w:pPr>
              <w:pStyle w:val="TableParagraph"/>
              <w:spacing w:before="20"/>
              <w:ind w:left="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2023/00002408K</w:t>
            </w:r>
          </w:p>
        </w:tc>
      </w:tr>
      <w:tr>
        <w:trPr>
          <w:trHeight w:val="223" w:hRule="atLeast"/>
        </w:trPr>
        <w:tc>
          <w:tcPr>
            <w:tcW w:w="1803" w:type="dxa"/>
            <w:gridSpan w:val="2"/>
          </w:tcPr>
          <w:p>
            <w:pPr>
              <w:pStyle w:val="TableParagraph"/>
              <w:spacing w:before="20"/>
              <w:ind w:left="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SERVICIOS-FEBRERO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23" w:hRule="atLeast"/>
        </w:trPr>
        <w:tc>
          <w:tcPr>
            <w:tcW w:w="1803" w:type="dxa"/>
            <w:gridSpan w:val="2"/>
          </w:tcPr>
          <w:p>
            <w:pPr>
              <w:pStyle w:val="TableParagraph"/>
              <w:spacing w:before="20"/>
              <w:ind w:left="7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R.S.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56/2023</w:t>
            </w:r>
          </w:p>
        </w:tc>
      </w:tr>
      <w:tr>
        <w:trPr>
          <w:trHeight w:val="223" w:hRule="atLeast"/>
        </w:trPr>
        <w:tc>
          <w:tcPr>
            <w:tcW w:w="1803" w:type="dxa"/>
            <w:gridSpan w:val="2"/>
          </w:tcPr>
          <w:p>
            <w:pPr>
              <w:pStyle w:val="TableParagraph"/>
              <w:spacing w:before="20"/>
              <w:ind w:left="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ALCALDÍA</w:t>
            </w:r>
          </w:p>
        </w:tc>
      </w:tr>
      <w:tr>
        <w:trPr>
          <w:trHeight w:val="242" w:hRule="atLeast"/>
        </w:trPr>
        <w:tc>
          <w:tcPr>
            <w:tcW w:w="9632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before="20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  <w:tr>
        <w:trPr>
          <w:trHeight w:val="404" w:hRule="atLeast"/>
        </w:trPr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934" w:type="dxa"/>
            <w:gridSpan w:val="2"/>
            <w:tcBorders>
              <w:top w:val="double" w:sz="1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73"/>
              <w:ind w:left="85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FEBRERO/2023</w:t>
            </w:r>
          </w:p>
        </w:tc>
        <w:tc>
          <w:tcPr>
            <w:tcW w:w="709" w:type="dxa"/>
            <w:tcBorders>
              <w:top w:val="double" w:sz="1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" w:type="dxa"/>
            <w:tcBorders>
              <w:top w:val="nil"/>
              <w:left w:val="single" w:sz="4" w:space="0" w:color="999999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Deterioro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Vertidos/malos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estado/aceras/arquetas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Alumbrado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1"/>
        </w:rPr>
      </w:pPr>
    </w:p>
    <w:p>
      <w:pPr>
        <w:spacing w:before="96"/>
        <w:ind w:left="0" w:right="69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3398pt;width:482.35pt;height:29.6pt;mso-position-horizontal-relative:page;mso-position-vertical-relative:paragraph;z-index:-15728640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724l11055,862m1413,719l11060,719m1418,867l11055,867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14614075027413142533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580" w:bottom="480" w:left="1300" w:right="26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934"/>
        <w:gridCol w:w="709"/>
      </w:tblGrid>
      <w:tr>
        <w:trPr>
          <w:trHeight w:val="385" w:hRule="atLeast"/>
        </w:trPr>
        <w:tc>
          <w:tcPr>
            <w:tcW w:w="850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934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9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93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0" w:right="69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9.185550pt;width:482.35pt;height:29.6pt;mso-position-horizontal-relative:page;mso-position-vertical-relative:paragraph;z-index:-15728128;mso-wrap-distance-left:0;mso-wrap-distance-right:0" coordorigin="1413,184" coordsize="9647,592">
            <v:rect style="position:absolute;left:1423;top:627;width:9627;height:138" filled="true" fillcolor="#00457a" stroked="false">
              <v:fill type="solid"/>
            </v:rect>
            <v:shape style="position:absolute;left:1413;top:188;width:9647;height:582" coordorigin="1413,189" coordsize="9647,582" path="m1418,194l1418,562m1418,628l1418,766m11055,194l11055,562m11055,628l11055,766m1413,189l11060,189m1418,567l11055,567m1413,623l11060,623m1418,771l11055,771e" filled="false" stroked="true" strokeweight=".5pt" strokecolor="#000000">
              <v:path arrowok="t"/>
              <v:stroke dashstyle="solid"/>
            </v:shape>
            <v:shape style="position:absolute;left:1423;top:193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14614075027413142533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72" w:footer="281" w:top="1660" w:bottom="660" w:left="13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371"/>
        <w:gridCol w:w="709"/>
      </w:tblGrid>
      <w:tr>
        <w:trPr>
          <w:trHeight w:val="560" w:hRule="atLeast"/>
        </w:trPr>
        <w:tc>
          <w:tcPr>
            <w:tcW w:w="1175" w:type="dxa"/>
            <w:shd w:val="clear" w:color="auto" w:fill="B2B2B2"/>
          </w:tcPr>
          <w:p>
            <w:pPr>
              <w:pStyle w:val="TableParagraph"/>
              <w:spacing w:before="55"/>
              <w:ind w:left="447" w:right="43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71" w:type="dxa"/>
            <w:shd w:val="clear" w:color="auto" w:fill="B2B2B2"/>
          </w:tcPr>
          <w:p>
            <w:pPr>
              <w:pStyle w:val="TableParagraph"/>
              <w:spacing w:before="55"/>
              <w:ind w:left="2276" w:right="226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144"/>
              <w:rPr>
                <w:sz w:val="28"/>
              </w:rPr>
            </w:pPr>
            <w:r>
              <w:rPr>
                <w:sz w:val="28"/>
              </w:rPr>
              <w:t>608</w:t>
            </w: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313.899994pt;margin-top:11.499004pt;width:260.5pt;height:22.6pt;mso-position-horizontal-relative:page;mso-position-vertical-relative:paragraph;z-index:-15727616;mso-wrap-distance-left:0;mso-wrap-distance-right:0" coordorigin="6278,230" coordsize="5210,452">
            <v:shape style="position:absolute;left:10632;top:234;width:851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1.139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83;top:234;width:4349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5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18" w:lineRule="auto" w:before="115"/>
        <w:ind w:left="3220" w:right="406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01/03/2023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12:07:22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22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22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0" w:right="69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9.256934pt;width:482.35pt;height:29.6pt;mso-position-horizontal-relative:page;mso-position-vertical-relative:paragraph;z-index:-15727104;mso-wrap-distance-left:0;mso-wrap-distance-right:0" coordorigin="1413,185" coordsize="9647,592">
            <v:rect style="position:absolute;left:1423;top:629;width:9627;height:138" filled="true" fillcolor="#00457a" stroked="false">
              <v:fill type="solid"/>
            </v:rect>
            <v:shape style="position:absolute;left:1413;top:190;width:9647;height:582" coordorigin="1413,190" coordsize="9647,582" path="m1418,195l1418,563m1418,629l1418,767m11055,195l11055,563m11055,629l11055,767m1413,190l11060,190m1418,568l11055,568m1413,624l11060,624m1418,772l11055,772e" filled="false" stroked="true" strokeweight=".5pt" strokecolor="#000000">
              <v:path arrowok="t"/>
              <v:stroke dashstyle="solid"/>
            </v:shape>
            <v:shape style="position:absolute;left:1423;top:195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14614075027413142533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pgSz w:w="11910" w:h="16840"/>
      <w:pgMar w:header="372" w:footer="281" w:top="1580" w:bottom="480" w:left="13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16203776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1413;top:15949;width:9647;height:148" coordorigin="1413,15949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75.300003pt;margin-top:804.365845pt;width:91.85pt;height:29.35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1168">
          <wp:simplePos x="0" y="0"/>
          <wp:positionH relativeFrom="page">
            <wp:posOffset>6409002</wp:posOffset>
          </wp:positionH>
          <wp:positionV relativeFrom="page">
            <wp:posOffset>236207</wp:posOffset>
          </wp:positionV>
          <wp:extent cx="482081" cy="7785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081" cy="778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1680">
          <wp:simplePos x="0" y="0"/>
          <wp:positionH relativeFrom="page">
            <wp:posOffset>984154</wp:posOffset>
          </wp:positionH>
          <wp:positionV relativeFrom="page">
            <wp:posOffset>269544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4354pt;width:112.5pt;height:12.1pt;mso-position-horizontal-relative:page;mso-position-vertical-relative:page;z-index:-1620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5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2023-05-12T09:00:27Z</dcterms:created>
  <dcterms:modified xsi:type="dcterms:W3CDTF">2023-05-12T09:00:27Z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